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1227" w:rsidRDefault="00E21227" w:rsidP="00E21227">
      <w:pPr>
        <w:spacing w:beforeLines="50" w:before="156"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2</w:t>
      </w:r>
      <w:r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022</w:t>
      </w:r>
      <w:r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年</w:t>
      </w:r>
      <w:r w:rsidR="002102A6"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无锡市梁溪区教育系统公开招聘</w:t>
      </w:r>
      <w:r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幼儿园</w:t>
      </w:r>
      <w:r w:rsidR="002102A6" w:rsidRPr="0010363E">
        <w:rPr>
          <w:rFonts w:ascii="Times New Roman" w:eastAsia="方正小标宋_GBK" w:hAnsi="Times New Roman" w:cs="Times New Roman" w:hint="eastAsia"/>
          <w:sz w:val="36"/>
          <w:szCs w:val="36"/>
          <w:shd w:val="clear" w:color="auto" w:fill="FFFFFF"/>
        </w:rPr>
        <w:t>教师</w:t>
      </w:r>
    </w:p>
    <w:p w:rsidR="00246526" w:rsidRPr="0010363E" w:rsidRDefault="002102A6" w:rsidP="00E21227">
      <w:pPr>
        <w:spacing w:beforeLines="50" w:before="156" w:line="480" w:lineRule="exact"/>
        <w:jc w:val="center"/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</w:pPr>
      <w:r w:rsidRPr="0010363E">
        <w:rPr>
          <w:rFonts w:ascii="Times New Roman" w:eastAsia="方正小标宋_GBK" w:hAnsi="Times New Roman" w:cs="Times New Roman"/>
          <w:sz w:val="36"/>
          <w:szCs w:val="36"/>
          <w:shd w:val="clear" w:color="auto" w:fill="FFFFFF"/>
        </w:rPr>
        <w:t>新冠肺炎疫情防控网上告知书</w:t>
      </w:r>
    </w:p>
    <w:p w:rsidR="00246526" w:rsidRPr="0010363E" w:rsidRDefault="002102A6">
      <w:pPr>
        <w:spacing w:line="480" w:lineRule="exact"/>
        <w:jc w:val="center"/>
        <w:rPr>
          <w:rFonts w:ascii="Times New Roman" w:eastAsia="方正仿宋_GBK" w:hAnsi="Times New Roman" w:cs="Times New Roman"/>
          <w:sz w:val="24"/>
          <w:szCs w:val="24"/>
          <w:shd w:val="clear" w:color="auto" w:fill="FFFFFF"/>
        </w:rPr>
      </w:pPr>
      <w:r w:rsidRPr="0010363E">
        <w:rPr>
          <w:rFonts w:ascii="Times New Roman" w:eastAsia="方正仿宋_GBK" w:hAnsi="Times New Roman" w:cs="Times New Roman"/>
          <w:sz w:val="24"/>
          <w:szCs w:val="24"/>
          <w:shd w:val="clear" w:color="auto" w:fill="FFFFFF"/>
        </w:rPr>
        <w:t>（网上报名时，此页须手写签名、拍照上传至报名系统中）</w:t>
      </w:r>
    </w:p>
    <w:p w:rsidR="009C2D50" w:rsidRDefault="002102A6" w:rsidP="009C2D50">
      <w:pPr>
        <w:spacing w:line="40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一、</w:t>
      </w:r>
      <w:r w:rsidR="009C2D50" w:rsidRPr="009C2D50">
        <w:rPr>
          <w:rFonts w:ascii="Times New Roman" w:eastAsia="方正仿宋_GBK" w:hAnsi="Times New Roman" w:cs="Times New Roman"/>
          <w:kern w:val="0"/>
          <w:sz w:val="30"/>
          <w:szCs w:val="30"/>
        </w:rPr>
        <w:t>在招聘组织实施过程中，将按照新冠肺炎疫情防控有关要求，严格落实防疫措施，报考人员应严格履行防疫义务，配合做好疫情防控工作。相关防控要求将根据我省、市疫情防控形势及区疫情防控指挥部指令及时调整，必要时将对有关工作安排进行适当调整，请广大考生理解、支持和配合。</w:t>
      </w:r>
    </w:p>
    <w:p w:rsidR="00246526" w:rsidRPr="0010363E" w:rsidRDefault="009C2D50" w:rsidP="009C2D50">
      <w:pPr>
        <w:spacing w:line="400" w:lineRule="exact"/>
        <w:ind w:firstLineChars="200" w:firstLine="600"/>
        <w:rPr>
          <w:rFonts w:ascii="Times New Roman" w:eastAsia="方正仿宋_GBK" w:hAnsi="Times New Roman" w:cs="Times New Roman"/>
          <w:kern w:val="0"/>
          <w:sz w:val="30"/>
          <w:szCs w:val="30"/>
        </w:rPr>
      </w:pPr>
      <w:r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二、</w:t>
      </w:r>
      <w:r w:rsidR="002102A6"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所有应聘人员应符合当前新冠</w:t>
      </w:r>
      <w:r w:rsidR="002102A6"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肺炎</w:t>
      </w:r>
      <w:r w:rsidR="002102A6"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疫情防控政策，并按照当前防控工作要求，配合完成相关防疫工作。考生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在</w:t>
      </w:r>
      <w:r w:rsidR="002102A6"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考试期间应自备一次性医用口罩，除身份确认环节和考试需要（由考官决定）外全程佩戴，做好个人防护。</w:t>
      </w:r>
    </w:p>
    <w:p w:rsidR="00246526" w:rsidRPr="0010363E" w:rsidRDefault="002102A6" w:rsidP="009C2D50">
      <w:pPr>
        <w:spacing w:line="40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</w:t>
      </w:r>
      <w:r w:rsidR="009C2D50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三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、应聘</w:t>
      </w:r>
      <w:r w:rsidRPr="00A2606A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人员</w:t>
      </w:r>
      <w:r w:rsidR="000C1AEB" w:rsidRPr="000C1AEB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有发热、头痛、腹泻、胸闷干咳、全身疼痛、红眼病、四肢疼痛、极度疲劳、失去嗅觉和味觉、气短等</w:t>
      </w:r>
      <w:r w:rsidR="002A4D2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疑似</w:t>
      </w:r>
      <w:r w:rsidR="000C1AEB" w:rsidRPr="000C1AEB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新冠症状时不得</w:t>
      </w:r>
      <w:r w:rsidR="00A2606A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前往考点</w:t>
      </w:r>
      <w:r w:rsidR="000C1AEB" w:rsidRPr="000C1AEB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参加考试。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在进入考场时，应主动向工作人员出示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“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健康码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”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、“行程卡”</w:t>
      </w:r>
      <w:r w:rsidR="009002B9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4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8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小时内核酸检测阴性证明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（</w:t>
      </w:r>
      <w:r w:rsidR="00C13D29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核酸检测以采样时间为准，</w:t>
      </w:r>
      <w:r w:rsidR="00E21227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从每场考试规定的报到时间往前倒推</w:t>
      </w:r>
      <w:r w:rsidR="00E21227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4</w:t>
      </w:r>
      <w:r w:rsidR="00E21227">
        <w:rPr>
          <w:rFonts w:ascii="Times New Roman" w:eastAsia="方正仿宋_GBK" w:hAnsi="Times New Roman" w:cs="Times New Roman"/>
          <w:kern w:val="0"/>
          <w:sz w:val="30"/>
          <w:szCs w:val="30"/>
        </w:rPr>
        <w:t>8</w:t>
      </w:r>
      <w:r w:rsidR="00E21227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小时，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纸质版或电子版均可）</w:t>
      </w:r>
      <w:r w:rsidR="009002B9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，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并配合检测体温后进入考点参加考试。健康码绿码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、行程卡信息无异常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4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8</w:t>
      </w:r>
      <w:r w:rsidR="00EF4E05">
        <w:rPr>
          <w:rFonts w:ascii="Times New Roman" w:eastAsia="方正仿宋_GBK" w:hAnsi="Times New Roman" w:cs="Times New Roman"/>
          <w:kern w:val="0"/>
          <w:sz w:val="30"/>
          <w:szCs w:val="30"/>
        </w:rPr>
        <w:t>小时内核酸检测阴性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、</w:t>
      </w:r>
      <w:r w:rsidRPr="0010363E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体温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正常（＜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37.3℃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）的，</w:t>
      </w:r>
      <w:r w:rsidR="00EF4E05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方能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进入考场考试。</w:t>
      </w:r>
    </w:p>
    <w:p w:rsidR="00246526" w:rsidRPr="0010363E" w:rsidRDefault="002102A6" w:rsidP="009C2D50">
      <w:pPr>
        <w:spacing w:line="40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凡隐瞒或谎报旅居史、接触史、健康状况等疫情防控重点信息，或不配合工作人员进行防疫检测、询问、排查、送诊等造成严重后果的，取消其相应资格，并按有关规定进行处理，构成违法的将依法追究其法律责任。</w:t>
      </w:r>
    </w:p>
    <w:p w:rsidR="00246526" w:rsidRPr="0010363E" w:rsidRDefault="002102A6" w:rsidP="009C2D50">
      <w:pPr>
        <w:spacing w:line="400" w:lineRule="exac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 xml:space="preserve">　　</w:t>
      </w:r>
      <w:r w:rsidR="009C2D50">
        <w:rPr>
          <w:rFonts w:ascii="Times New Roman" w:eastAsia="方正仿宋_GBK" w:hAnsi="Times New Roman" w:cs="Times New Roman" w:hint="eastAsia"/>
          <w:kern w:val="0"/>
          <w:sz w:val="30"/>
          <w:szCs w:val="30"/>
        </w:rPr>
        <w:t>四</w:t>
      </w: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、应聘人员应认真阅读本告知书，知悉告知事项、证明义务和防疫要求，并保证配合做好疫情防控相关工作。如有违反，本人自愿承担相关责任、接受相应处理。</w:t>
      </w:r>
    </w:p>
    <w:p w:rsidR="00246526" w:rsidRPr="0010363E" w:rsidRDefault="002102A6" w:rsidP="009C2D50">
      <w:pPr>
        <w:widowControl/>
        <w:spacing w:line="400" w:lineRule="exact"/>
        <w:ind w:firstLine="600"/>
        <w:jc w:val="left"/>
        <w:rPr>
          <w:rFonts w:ascii="Times New Roman" w:eastAsia="方正仿宋_GBK" w:hAnsi="Times New Roman" w:cs="Times New Roman"/>
          <w:kern w:val="0"/>
          <w:sz w:val="30"/>
          <w:szCs w:val="30"/>
        </w:rPr>
      </w:pPr>
      <w:r w:rsidRPr="0010363E">
        <w:rPr>
          <w:rFonts w:ascii="Times New Roman" w:eastAsia="方正仿宋_GBK" w:hAnsi="Times New Roman" w:cs="Times New Roman"/>
          <w:kern w:val="0"/>
          <w:sz w:val="30"/>
          <w:szCs w:val="30"/>
        </w:rPr>
        <w:t>本人已认真阅读本告知书内容，将按照要求严格执行。</w:t>
      </w:r>
    </w:p>
    <w:p w:rsidR="00246526" w:rsidRPr="0010363E" w:rsidRDefault="00246526" w:rsidP="009C2D50">
      <w:pPr>
        <w:widowControl/>
        <w:spacing w:line="400" w:lineRule="exact"/>
        <w:ind w:firstLine="600"/>
        <w:jc w:val="left"/>
        <w:rPr>
          <w:rFonts w:ascii="Times New Roman" w:eastAsia="方正仿宋_GBK" w:hAnsi="Times New Roman" w:cs="Times New Roman"/>
          <w:kern w:val="0"/>
          <w:sz w:val="32"/>
          <w:szCs w:val="32"/>
        </w:rPr>
      </w:pPr>
    </w:p>
    <w:p w:rsidR="00246526" w:rsidRPr="0010363E" w:rsidRDefault="002102A6">
      <w:pPr>
        <w:widowControl/>
        <w:spacing w:line="640" w:lineRule="exact"/>
        <w:ind w:right="64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bookmarkStart w:id="0" w:name="_GoBack"/>
      <w:bookmarkEnd w:id="0"/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签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  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字：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</w:p>
    <w:p w:rsidR="00246526" w:rsidRPr="0010363E" w:rsidRDefault="002102A6">
      <w:pPr>
        <w:widowControl/>
        <w:spacing w:line="470" w:lineRule="exact"/>
        <w:ind w:right="640"/>
        <w:jc w:val="right"/>
        <w:rPr>
          <w:rFonts w:ascii="Times New Roman" w:eastAsia="方正仿宋_GBK" w:hAnsi="Times New Roman" w:cs="Times New Roman"/>
          <w:kern w:val="0"/>
          <w:sz w:val="32"/>
          <w:szCs w:val="32"/>
        </w:rPr>
      </w:pP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日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 xml:space="preserve">  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期：</w:t>
      </w:r>
      <w:r w:rsidRPr="0010363E">
        <w:rPr>
          <w:rFonts w:ascii="Times New Roman" w:eastAsia="方正仿宋_GBK" w:hAnsi="Times New Roman" w:cs="Times New Roman"/>
          <w:kern w:val="0"/>
          <w:sz w:val="32"/>
          <w:szCs w:val="32"/>
        </w:rPr>
        <w:t>__________</w:t>
      </w:r>
    </w:p>
    <w:sectPr w:rsidR="00246526" w:rsidRPr="0010363E">
      <w:pgSz w:w="11906" w:h="16838"/>
      <w:pgMar w:top="1418" w:right="1418" w:bottom="567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120" w:rsidRDefault="00F91120">
      <w:r>
        <w:separator/>
      </w:r>
    </w:p>
  </w:endnote>
  <w:endnote w:type="continuationSeparator" w:id="0">
    <w:p w:rsidR="00F91120" w:rsidRDefault="00F911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altName w:val="Microsoft YaHei UI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120" w:rsidRDefault="00F91120">
      <w:r>
        <w:separator/>
      </w:r>
    </w:p>
  </w:footnote>
  <w:footnote w:type="continuationSeparator" w:id="0">
    <w:p w:rsidR="00F91120" w:rsidRDefault="00F911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5CC"/>
    <w:rsid w:val="00014BEA"/>
    <w:rsid w:val="00026DF4"/>
    <w:rsid w:val="00027114"/>
    <w:rsid w:val="000C1AEB"/>
    <w:rsid w:val="000D4AED"/>
    <w:rsid w:val="0010363E"/>
    <w:rsid w:val="001A626C"/>
    <w:rsid w:val="001A6C48"/>
    <w:rsid w:val="001B20F9"/>
    <w:rsid w:val="001B2BF3"/>
    <w:rsid w:val="001E2FD2"/>
    <w:rsid w:val="001F0CC1"/>
    <w:rsid w:val="002102A6"/>
    <w:rsid w:val="00246526"/>
    <w:rsid w:val="00267985"/>
    <w:rsid w:val="002868C8"/>
    <w:rsid w:val="002A2C74"/>
    <w:rsid w:val="002A4D2E"/>
    <w:rsid w:val="002A6AAE"/>
    <w:rsid w:val="002C74B0"/>
    <w:rsid w:val="002D4A5D"/>
    <w:rsid w:val="002D60FF"/>
    <w:rsid w:val="002E6D44"/>
    <w:rsid w:val="002F2C14"/>
    <w:rsid w:val="00303819"/>
    <w:rsid w:val="00313437"/>
    <w:rsid w:val="003C4AB1"/>
    <w:rsid w:val="003D6DDB"/>
    <w:rsid w:val="00437EB0"/>
    <w:rsid w:val="00444600"/>
    <w:rsid w:val="004554F7"/>
    <w:rsid w:val="004B4D07"/>
    <w:rsid w:val="004F3BC0"/>
    <w:rsid w:val="005176FE"/>
    <w:rsid w:val="005349AD"/>
    <w:rsid w:val="005941BD"/>
    <w:rsid w:val="00594C8B"/>
    <w:rsid w:val="005C42D2"/>
    <w:rsid w:val="00632C4B"/>
    <w:rsid w:val="0069605F"/>
    <w:rsid w:val="00733E73"/>
    <w:rsid w:val="008101E1"/>
    <w:rsid w:val="00811C66"/>
    <w:rsid w:val="008213E8"/>
    <w:rsid w:val="0087705B"/>
    <w:rsid w:val="0089485B"/>
    <w:rsid w:val="008A5B32"/>
    <w:rsid w:val="009002B9"/>
    <w:rsid w:val="00902536"/>
    <w:rsid w:val="009217B4"/>
    <w:rsid w:val="009942F1"/>
    <w:rsid w:val="00994CAA"/>
    <w:rsid w:val="009C2D50"/>
    <w:rsid w:val="009D58A4"/>
    <w:rsid w:val="00A2606A"/>
    <w:rsid w:val="00A426DD"/>
    <w:rsid w:val="00AB7328"/>
    <w:rsid w:val="00AD3792"/>
    <w:rsid w:val="00BD3DED"/>
    <w:rsid w:val="00C02F29"/>
    <w:rsid w:val="00C07216"/>
    <w:rsid w:val="00C13D29"/>
    <w:rsid w:val="00C31FCF"/>
    <w:rsid w:val="00C535CC"/>
    <w:rsid w:val="00CE4AD9"/>
    <w:rsid w:val="00D24C0E"/>
    <w:rsid w:val="00D3523E"/>
    <w:rsid w:val="00E110F5"/>
    <w:rsid w:val="00E21227"/>
    <w:rsid w:val="00E450E3"/>
    <w:rsid w:val="00E477BE"/>
    <w:rsid w:val="00E76A56"/>
    <w:rsid w:val="00EB4D4E"/>
    <w:rsid w:val="00EF4E05"/>
    <w:rsid w:val="00F00BAB"/>
    <w:rsid w:val="00F36127"/>
    <w:rsid w:val="00F91120"/>
    <w:rsid w:val="1E087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0D49BB"/>
  <w15:docId w15:val="{6CEAE2D4-8BB4-4D23-AE3A-324D2ABAB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basedOn w:val="a0"/>
    <w:uiPriority w:val="22"/>
    <w:qFormat/>
    <w:rPr>
      <w:b/>
      <w:bCs/>
    </w:rPr>
  </w:style>
  <w:style w:type="character" w:customStyle="1" w:styleId="a6">
    <w:name w:val="页脚 字符"/>
    <w:basedOn w:val="a0"/>
    <w:link w:val="a5"/>
    <w:uiPriority w:val="99"/>
    <w:rPr>
      <w:sz w:val="18"/>
      <w:szCs w:val="18"/>
    </w:rPr>
  </w:style>
  <w:style w:type="paragraph" w:styleId="ab">
    <w:name w:val="List Paragraph"/>
    <w:basedOn w:val="a"/>
    <w:uiPriority w:val="99"/>
    <w:qFormat/>
    <w:pPr>
      <w:ind w:firstLineChars="200" w:firstLine="420"/>
    </w:pPr>
  </w:style>
  <w:style w:type="character" w:customStyle="1" w:styleId="a8">
    <w:name w:val="页眉 字符"/>
    <w:basedOn w:val="a0"/>
    <w:link w:val="a7"/>
    <w:uiPriority w:val="99"/>
    <w:qFormat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qFormat/>
    <w:rPr>
      <w:sz w:val="18"/>
      <w:szCs w:val="18"/>
    </w:rPr>
  </w:style>
  <w:style w:type="character" w:customStyle="1" w:styleId="qowt-font4">
    <w:name w:val="qowt-font4"/>
    <w:basedOn w:val="a0"/>
    <w:rsid w:val="009C2D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112</Words>
  <Characters>640</Characters>
  <Application>Microsoft Office Word</Application>
  <DocSecurity>0</DocSecurity>
  <Lines>5</Lines>
  <Paragraphs>1</Paragraphs>
  <ScaleCrop>false</ScaleCrop>
  <Company>微软中国</Company>
  <LinksUpToDate>false</LinksUpToDate>
  <CharactersWithSpaces>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卜志燕</dc:creator>
  <cp:lastModifiedBy>Administrator</cp:lastModifiedBy>
  <cp:revision>3</cp:revision>
  <cp:lastPrinted>2021-10-11T05:32:00Z</cp:lastPrinted>
  <dcterms:created xsi:type="dcterms:W3CDTF">2022-03-17T08:44:00Z</dcterms:created>
  <dcterms:modified xsi:type="dcterms:W3CDTF">2022-03-17T08:47:00Z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70DE738E75F141BBAD50CD543F4D553D</vt:lpwstr>
  </property>
</Properties>
</file>